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DDDE" w14:textId="58C5FC24" w:rsidR="00856991" w:rsidRPr="002E6A8B" w:rsidRDefault="00C079AE" w:rsidP="00856991">
      <w:pPr>
        <w:spacing w:line="276" w:lineRule="auto"/>
        <w:jc w:val="both"/>
        <w:rPr>
          <w:b/>
          <w:noProof/>
          <w:color w:val="000000" w:themeColor="text1"/>
          <w:sz w:val="22"/>
          <w:szCs w:val="22"/>
          <w:lang w:val="en-US"/>
        </w:rPr>
      </w:pPr>
      <w:r>
        <w:rPr>
          <w:b/>
          <w:noProof/>
          <w:color w:val="000000" w:themeColor="text1"/>
          <w:sz w:val="22"/>
          <w:szCs w:val="22"/>
          <w:lang w:val="en-US"/>
        </w:rPr>
        <w:t>Delovanje društva v</w:t>
      </w:r>
      <w:r w:rsidR="00856991" w:rsidRPr="002E6A8B">
        <w:rPr>
          <w:b/>
          <w:noProof/>
          <w:color w:val="000000" w:themeColor="text1"/>
          <w:sz w:val="22"/>
          <w:szCs w:val="22"/>
          <w:lang w:val="en-US"/>
        </w:rPr>
        <w:t xml:space="preserve"> </w:t>
      </w:r>
      <w:r>
        <w:rPr>
          <w:b/>
          <w:noProof/>
          <w:color w:val="000000" w:themeColor="text1"/>
          <w:sz w:val="22"/>
          <w:szCs w:val="22"/>
          <w:lang w:val="en-US"/>
        </w:rPr>
        <w:t>obdobju</w:t>
      </w:r>
      <w:r w:rsidR="00856991" w:rsidRPr="002E6A8B">
        <w:rPr>
          <w:b/>
          <w:noProof/>
          <w:color w:val="000000" w:themeColor="text1"/>
          <w:sz w:val="22"/>
          <w:szCs w:val="22"/>
          <w:lang w:val="en-US"/>
        </w:rPr>
        <w:t xml:space="preserve"> </w:t>
      </w:r>
      <w:r w:rsidR="00856991">
        <w:rPr>
          <w:b/>
          <w:noProof/>
          <w:color w:val="000000" w:themeColor="text1"/>
          <w:sz w:val="22"/>
          <w:szCs w:val="22"/>
          <w:lang w:val="en-US"/>
        </w:rPr>
        <w:t>1984-1986 (Ivan Svetlik)</w:t>
      </w:r>
    </w:p>
    <w:p w14:paraId="25687341" w14:textId="77777777" w:rsidR="00856991" w:rsidRDefault="00856991" w:rsidP="00856991">
      <w:pPr>
        <w:spacing w:line="276" w:lineRule="auto"/>
        <w:jc w:val="both"/>
        <w:rPr>
          <w:noProof/>
          <w:color w:val="000000" w:themeColor="text1"/>
          <w:sz w:val="22"/>
          <w:szCs w:val="22"/>
          <w:lang w:val="en-US"/>
        </w:rPr>
      </w:pPr>
    </w:p>
    <w:p w14:paraId="331A43C7" w14:textId="77777777" w:rsidR="00856991" w:rsidRPr="008D6D5C" w:rsidRDefault="00856991" w:rsidP="00856991">
      <w:pPr>
        <w:spacing w:line="276" w:lineRule="auto"/>
        <w:jc w:val="both"/>
        <w:rPr>
          <w:noProof/>
          <w:color w:val="000000" w:themeColor="text1"/>
          <w:sz w:val="22"/>
          <w:szCs w:val="22"/>
          <w:lang w:val="en-US"/>
        </w:rPr>
      </w:pPr>
      <w:r w:rsidRPr="001F750F">
        <w:rPr>
          <w:noProof/>
          <w:color w:val="000000" w:themeColor="text1"/>
          <w:sz w:val="22"/>
          <w:szCs w:val="22"/>
          <w:lang w:val="en-US"/>
        </w:rPr>
        <w:t>Vodenje Slovenskega sociološkega društva sem prevzel od profesorja Klinarja in nadaljeval z zastavljenim delom. Poudarek je bil na vzdrževanju vezi z diplomanti, ki so se vračali v domača okolja in se tam zaposlovali oziroma prevzemali različne delovne vloge. Spodbujali smo jih je k regionalnemu povezovanju, kar se je kazalo v obliki regionalnih socioloških društev. Njihova vodstva so organizirala razprave o posameznih socioloških vprašanjih, večkrat pa so se posamezni sociologi ali manjše skupine lotevale tudi posebnih lokalno usmerjenih projektov usmerjenih v analize in razreševanje zanje značilnih razvojnih vprašanj, kot so bili razvojna vprašanja občin in regij, lokalnih podjetij, družbenih služb in podobno. Svoje izsledke so predstavljali in jih dajali v razpravo na regionalnih posvetih. Profesor Klinar se jih je redno udeleževal in spodbujal sociologe k aktivnemu poklicnemu življenju. Del tega je bilo tudi družabno življenje, saj so se regionalne razprave pogosto zaključile z večernimi zabavami. Na tovrstne dogodke smo vabili tudi sociologe s fakultete, ki so dajali svoje prispevke v obliki uvodnih predavanj.</w:t>
      </w:r>
    </w:p>
    <w:p w14:paraId="11A707DB" w14:textId="77777777" w:rsidR="00856991" w:rsidRPr="001F750F" w:rsidRDefault="00856991" w:rsidP="00856991">
      <w:pPr>
        <w:spacing w:line="276" w:lineRule="auto"/>
        <w:jc w:val="both"/>
        <w:rPr>
          <w:noProof/>
          <w:color w:val="000000" w:themeColor="text1"/>
          <w:lang w:val="en-US"/>
        </w:rPr>
      </w:pPr>
    </w:p>
    <w:p w14:paraId="4FE518E0" w14:textId="77777777" w:rsidR="00856991" w:rsidRPr="008D6D5C" w:rsidRDefault="00856991" w:rsidP="00856991">
      <w:pPr>
        <w:spacing w:line="276" w:lineRule="auto"/>
        <w:jc w:val="both"/>
        <w:rPr>
          <w:noProof/>
          <w:color w:val="000000" w:themeColor="text1"/>
          <w:sz w:val="22"/>
          <w:szCs w:val="22"/>
          <w:lang w:val="en-US"/>
        </w:rPr>
      </w:pPr>
      <w:r w:rsidRPr="001F750F">
        <w:rPr>
          <w:noProof/>
          <w:color w:val="000000" w:themeColor="text1"/>
          <w:sz w:val="22"/>
          <w:szCs w:val="22"/>
          <w:lang w:val="en-US"/>
        </w:rPr>
        <w:t>Glavni dogodek društvenega življenja sociologov je bilo njihovo letno srečanje, ki ga je vsako leto organiziralo drugo regionalno društvo. Udeleženci so na letnem srečanju sodelovali s svojimi strokovnimi prispevki in razpravami, ki so praviloma izšli tudi v obliki zbornikov. Tako so v času mojega predsedovanja tekle razprave in bili izdani zborniki na teme, kot sta regionalizacija ter razvoj in kriza družbenih dejavnosti. Skozi raziskovanje, predstavljanje rezultatov in razprave, na katerih so vedno sodelovali tudi predstavniki lokalne politike in podjetji so si sociologi ustvarjali prostor za poklicno delovanje in zaposlovanje. Hkrati pa smo na ta srečanja vabili sociologe iz sosednjih držav.</w:t>
      </w:r>
      <w:r>
        <w:rPr>
          <w:noProof/>
          <w:color w:val="000000" w:themeColor="text1"/>
          <w:sz w:val="22"/>
          <w:szCs w:val="22"/>
          <w:lang w:val="en-US"/>
        </w:rPr>
        <w:t xml:space="preserve"> </w:t>
      </w:r>
      <w:r w:rsidRPr="001F750F">
        <w:rPr>
          <w:noProof/>
          <w:color w:val="000000" w:themeColor="text1"/>
          <w:sz w:val="22"/>
          <w:szCs w:val="22"/>
          <w:lang w:val="en-US"/>
        </w:rPr>
        <w:t>Letna srečanja so bila tako priložnost za povezovanje regionalnih društev, sociologov praktikov in akademikov ter sociologov različnih generacij. Spremljali so jih družabni večeri z glasbo in plesi, ki so prispevali k zmanjševanju statusnih razlik.</w:t>
      </w:r>
    </w:p>
    <w:p w14:paraId="22F82BAF" w14:textId="77777777" w:rsidR="00856991" w:rsidRPr="001F750F" w:rsidRDefault="00856991" w:rsidP="00856991">
      <w:pPr>
        <w:spacing w:line="276" w:lineRule="auto"/>
        <w:jc w:val="both"/>
        <w:rPr>
          <w:noProof/>
          <w:color w:val="000000" w:themeColor="text1"/>
          <w:lang w:val="en-US"/>
        </w:rPr>
      </w:pPr>
    </w:p>
    <w:p w14:paraId="25B0980A" w14:textId="77777777" w:rsidR="00856991" w:rsidRPr="001F750F" w:rsidRDefault="00856991" w:rsidP="00856991">
      <w:pPr>
        <w:spacing w:line="276" w:lineRule="auto"/>
        <w:jc w:val="both"/>
        <w:rPr>
          <w:noProof/>
          <w:color w:val="000000" w:themeColor="text1"/>
          <w:lang w:val="en-US"/>
        </w:rPr>
      </w:pPr>
      <w:r w:rsidRPr="001F750F">
        <w:rPr>
          <w:noProof/>
          <w:color w:val="000000" w:themeColor="text1"/>
          <w:sz w:val="22"/>
          <w:szCs w:val="22"/>
          <w:lang w:val="en-US"/>
        </w:rPr>
        <w:t>Poleg regionalnega je za organizacijo delovanja društva veljalo tudi področno načelo, ki se je kazalo v številnih sekcijah, kot so bile sekcije sociologov v izobraževanju, v javnih službah, v delovnih organizacijah, v lokalnih skupnostih, sociologov religije in kulture, specialistov za sociološke teorije in metode raziskovanja in podobne. Poudarek delovanja je bil vsekakor bolj na povezovanju in strokovni podpori članstvu kot na razvoju vrhunske znanosti oziroma na akademski sociologiji. To je bilo razumljivo, saj je bilo zaradi naraščanja števila diplomantov treba sociologom zagotoviti prostor v družbeni delitvi dela. To nalogo je Sociološko društvo dokaj uspešno opravljalo.</w:t>
      </w:r>
      <w:r w:rsidRPr="008D6D5C">
        <w:rPr>
          <w:noProof/>
          <w:color w:val="000000" w:themeColor="text1"/>
          <w:sz w:val="22"/>
          <w:szCs w:val="22"/>
          <w:lang w:val="en-US"/>
        </w:rPr>
        <w:t> </w:t>
      </w:r>
    </w:p>
    <w:p w14:paraId="02C58BB5" w14:textId="77777777" w:rsidR="00856991" w:rsidRPr="001F750F" w:rsidRDefault="00856991" w:rsidP="00856991">
      <w:pPr>
        <w:rPr>
          <w:rFonts w:ascii="Calibri" w:hAnsi="Calibri" w:cs="Calibri"/>
          <w:noProof/>
          <w:color w:val="000000"/>
          <w:lang w:val="en-US"/>
        </w:rPr>
      </w:pPr>
      <w:r w:rsidRPr="001F750F">
        <w:rPr>
          <w:rFonts w:ascii="Calibri" w:hAnsi="Calibri" w:cs="Calibri"/>
          <w:noProof/>
          <w:color w:val="1F497D"/>
          <w:sz w:val="22"/>
          <w:szCs w:val="22"/>
          <w:lang w:val="en-US"/>
        </w:rPr>
        <w:t> </w:t>
      </w:r>
    </w:p>
    <w:p w14:paraId="44DC3B7A" w14:textId="77777777" w:rsidR="00942AFC" w:rsidRDefault="00C079AE"/>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91"/>
    <w:rsid w:val="0007423D"/>
    <w:rsid w:val="000C28C6"/>
    <w:rsid w:val="002250DA"/>
    <w:rsid w:val="00272627"/>
    <w:rsid w:val="003211C8"/>
    <w:rsid w:val="00391ABC"/>
    <w:rsid w:val="0039631D"/>
    <w:rsid w:val="0044410D"/>
    <w:rsid w:val="0049560B"/>
    <w:rsid w:val="004E46C7"/>
    <w:rsid w:val="004F670B"/>
    <w:rsid w:val="00550F84"/>
    <w:rsid w:val="00583245"/>
    <w:rsid w:val="006206A6"/>
    <w:rsid w:val="00626254"/>
    <w:rsid w:val="006971A6"/>
    <w:rsid w:val="006B057A"/>
    <w:rsid w:val="00721083"/>
    <w:rsid w:val="00855692"/>
    <w:rsid w:val="00856991"/>
    <w:rsid w:val="008C7161"/>
    <w:rsid w:val="0090439F"/>
    <w:rsid w:val="00942E0E"/>
    <w:rsid w:val="00982805"/>
    <w:rsid w:val="00B1707F"/>
    <w:rsid w:val="00B47BE6"/>
    <w:rsid w:val="00B7023C"/>
    <w:rsid w:val="00C079AE"/>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73DD"/>
  <w15:chartTrackingRefBased/>
  <w15:docId w15:val="{37987DA3-5A91-455F-B44C-B206C501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6991"/>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2</cp:revision>
  <dcterms:created xsi:type="dcterms:W3CDTF">2021-08-31T07:35:00Z</dcterms:created>
  <dcterms:modified xsi:type="dcterms:W3CDTF">2021-08-31T14:07:00Z</dcterms:modified>
</cp:coreProperties>
</file>